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Развлечение для детей второй младшей группы по теме: «Транспорт»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закрепить знания детей о транспортных средствах; о правилах поведения на дороге.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Создать у детей радостное настроение. Уточнить знания детей о сигналах светофора. Расширять словарный запас детей. Развивать быстроту, внимание, ловкость в игре, совершенствовать координацию движений. Воспитывать доброжелательность.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Материалы</w:t>
      </w:r>
      <w:r>
        <w:rPr>
          <w:rStyle w:val="c2"/>
          <w:color w:val="000000"/>
          <w:sz w:val="28"/>
          <w:szCs w:val="28"/>
        </w:rPr>
        <w:t>: иллюстрации с изображением различных видов транспорта, карточки – правила ПДД для детей, мячи красного и зеленого цвета</w:t>
      </w:r>
      <w:proofErr w:type="gramStart"/>
      <w:r>
        <w:rPr>
          <w:rStyle w:val="c2"/>
          <w:color w:val="000000"/>
          <w:sz w:val="28"/>
          <w:szCs w:val="28"/>
        </w:rPr>
        <w:t xml:space="preserve">, </w:t>
      </w:r>
      <w:r w:rsidR="008A1287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>коляски</w:t>
      </w:r>
      <w:proofErr w:type="gramEnd"/>
      <w:r>
        <w:rPr>
          <w:rStyle w:val="c2"/>
          <w:color w:val="000000"/>
          <w:sz w:val="28"/>
          <w:szCs w:val="28"/>
        </w:rPr>
        <w:t xml:space="preserve"> с куклами, круги красного, желтого, зеленого цвета, пешеходный переход.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Здравствуйте, ребята! Сейчас я вам прочитаю стихотворение, а вы послушайте, и скажите, о чем оно.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улице нашей машины, машины,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Машины малютки, машины большие.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Эй, машины, полный ход!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Спешат грузовые, фырчат легковые.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Торопятся, мчатся, как будто живые.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каждой машины дела и заботы.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Машины выходят с утра на работу.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</w:t>
      </w:r>
      <w:r>
        <w:rPr>
          <w:rStyle w:val="c2"/>
          <w:color w:val="000000"/>
          <w:sz w:val="28"/>
          <w:szCs w:val="28"/>
        </w:rPr>
        <w:t>ь: О чем я вам прочитал стихотворение?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о машинах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Звучит музыка и в зал входит Зайчик и плачет.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Что с тобой, Зайчик?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Зайчик</w:t>
      </w:r>
      <w:r>
        <w:rPr>
          <w:rStyle w:val="c2"/>
          <w:color w:val="000000"/>
          <w:sz w:val="28"/>
          <w:szCs w:val="28"/>
        </w:rPr>
        <w:t>: У меня лопнул мяч. Я играл на дороге и мой мячик попал под машину.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можно ли играть на дороге, выбегать на неё?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. Нет! По дороге ездят машины и могут задавить человека.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Правильно! Запомни, Зайчик, и вы, ребята: играть на дороге опасно для жизни! Ты, Зайчик, еще маленький и совсем не знаешь, как нужно вести себя на дороге. Ребята, как мы можем помочь зайчику?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расскажем о том, как вести себя на дороге;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покажем картинки и иллюстрации.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Посмотрите, какие карточки у нас лежат на столе.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Машины едут по дороге.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отлично! А знаете ли вы, какие бывают машины?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; Большие и маленькие!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Правильно! А давайте посмотрим вот на эти машины. Что это за машины?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Это грузовая, а эта легковая.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Молодцы ребята! Давайте еще раз повторим: это - грузовая машина, она возит грузы (песок, дрова, кирпичи); это легковая машина, на ней папа привозит ребёнка в детский </w:t>
      </w:r>
      <w:proofErr w:type="gramStart"/>
      <w:r>
        <w:rPr>
          <w:rStyle w:val="c2"/>
          <w:color w:val="000000"/>
          <w:sz w:val="28"/>
          <w:szCs w:val="28"/>
        </w:rPr>
        <w:t>сад ;</w:t>
      </w:r>
      <w:proofErr w:type="gramEnd"/>
      <w:r>
        <w:rPr>
          <w:rStyle w:val="c2"/>
          <w:color w:val="000000"/>
          <w:sz w:val="28"/>
          <w:szCs w:val="28"/>
        </w:rPr>
        <w:t xml:space="preserve"> это-автобус, он возит людей, в </w:t>
      </w:r>
      <w:r>
        <w:rPr>
          <w:rStyle w:val="c2"/>
          <w:color w:val="000000"/>
          <w:sz w:val="28"/>
          <w:szCs w:val="28"/>
        </w:rPr>
        <w:lastRenderedPageBreak/>
        <w:t>него может поместиться много народа- все мы с вами!                                                                 А что есть у машины? Из каких частей состоит машина?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. Колеса, руль, кабина, кузов.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а что на дороге помогает и машинам, и пешеходам передвигаться безопасно? Правильно: светофор и зебра (пешеходный переход)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какой свет светофора мы переходим дорогу?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Ответы детей.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Совершенно верно, на зеленый. А на красный свет мы стоим и ждем. А сейчас давайте поиграем и покажем Зайчику, как надо переходить дорогу.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дааа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светофора окошечка три: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переходе на них посмотри.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 окошечке красный горит: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«Стой! Не спеши!» - он тебе говорит.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свет – идти опасно,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рискуй собой напрасно.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вдруг желтое вспыхнет окошко,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Подожди, постой немножко.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 окошке зеленый горит,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Ясно, что путь пешеходу открыт.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Зеленый свет зажегся вдруг,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Теперь идти мы можем.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Ты, светофор, хороший друг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Шоферам и прохожим.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«Красный - зеленый»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говорит: «Можно переходить дорогу!» или «Нельзя переходить дорогу!» Дети бросают мячи (красный или зеленый) в корзину соответствующего цвета.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Светит красный светофор: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проезда – стой шофер.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Светит желтый – значит жди,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 зеленый впереди.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Шофер нажимает на педаль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машина мчится вдаль.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«Светофор».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встают возле стульчиков. В руках у воспитательницы три кружка. Один кружок желтого цвета, другой - зеленого цвета, третий кружок красного цвета. Воспитательница объясняет правила: если она поднимает красный кружок, то все дети должны стоять на месте, если показывает </w:t>
      </w:r>
      <w:proofErr w:type="gramStart"/>
      <w:r>
        <w:rPr>
          <w:rStyle w:val="c2"/>
          <w:color w:val="000000"/>
          <w:sz w:val="28"/>
          <w:szCs w:val="28"/>
        </w:rPr>
        <w:t xml:space="preserve">желтый </w:t>
      </w:r>
      <w:r w:rsidR="008A1287">
        <w:rPr>
          <w:rStyle w:val="c2"/>
          <w:color w:val="000000"/>
          <w:sz w:val="28"/>
          <w:szCs w:val="28"/>
        </w:rPr>
        <w:lastRenderedPageBreak/>
        <w:t>.</w:t>
      </w:r>
      <w:r>
        <w:rPr>
          <w:rStyle w:val="c2"/>
          <w:color w:val="000000"/>
          <w:sz w:val="28"/>
          <w:szCs w:val="28"/>
        </w:rPr>
        <w:t>кружок</w:t>
      </w:r>
      <w:proofErr w:type="gramEnd"/>
      <w:r>
        <w:rPr>
          <w:rStyle w:val="c2"/>
          <w:color w:val="000000"/>
          <w:sz w:val="28"/>
          <w:szCs w:val="28"/>
        </w:rPr>
        <w:t>, все должны хлопать, если же зеленый, то дети должны маршировать на месте.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Дорогу так перехожу: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Сначала влево погляжу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И, если нет машины,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Иду до середины.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Потом смотрю внимательно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Направо обязательно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И, если нет движения,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Шагаю</w:t>
      </w:r>
      <w:proofErr w:type="gramEnd"/>
      <w:r>
        <w:rPr>
          <w:rStyle w:val="c2"/>
          <w:color w:val="000000"/>
          <w:sz w:val="28"/>
          <w:szCs w:val="28"/>
        </w:rPr>
        <w:t xml:space="preserve"> без сомнения.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«Перейди через дорогу».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Девочки с колясками переходят дорогу. Доходят до дороги, смотрят налево, направо и переходят.</w:t>
      </w:r>
    </w:p>
    <w:p w:rsidR="008A1287" w:rsidRDefault="008A1287" w:rsidP="0093010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A1287">
        <w:rPr>
          <w:rStyle w:val="c2"/>
          <w:b/>
          <w:color w:val="000000"/>
          <w:sz w:val="28"/>
          <w:szCs w:val="28"/>
        </w:rPr>
        <w:t>Игра найди машинку для гаража.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8A1287" w:rsidRDefault="008A1287" w:rsidP="0093010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липучках машинки дети подобреют машинку по цвету гаража</w:t>
      </w:r>
    </w:p>
    <w:p w:rsidR="0093010C" w:rsidRDefault="0093010C" w:rsidP="0093010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3268A1" w:rsidRDefault="00223025"/>
    <w:sectPr w:rsidR="0032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61"/>
    <w:rsid w:val="0008150B"/>
    <w:rsid w:val="00223025"/>
    <w:rsid w:val="004A349E"/>
    <w:rsid w:val="00696761"/>
    <w:rsid w:val="008A1287"/>
    <w:rsid w:val="0093010C"/>
    <w:rsid w:val="00BB6583"/>
    <w:rsid w:val="00BF0F13"/>
    <w:rsid w:val="00E94A42"/>
    <w:rsid w:val="00F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58CC"/>
  <w15:chartTrackingRefBased/>
  <w15:docId w15:val="{1797CEA9-2442-479E-BB42-5D4103A2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3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010C"/>
  </w:style>
  <w:style w:type="character" w:customStyle="1" w:styleId="c2">
    <w:name w:val="c2"/>
    <w:basedOn w:val="a0"/>
    <w:rsid w:val="0093010C"/>
  </w:style>
  <w:style w:type="character" w:customStyle="1" w:styleId="c3">
    <w:name w:val="c3"/>
    <w:basedOn w:val="a0"/>
    <w:rsid w:val="0093010C"/>
  </w:style>
  <w:style w:type="character" w:customStyle="1" w:styleId="c5">
    <w:name w:val="c5"/>
    <w:basedOn w:val="a0"/>
    <w:rsid w:val="0093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</dc:creator>
  <cp:keywords/>
  <dc:description/>
  <cp:lastModifiedBy>skyla</cp:lastModifiedBy>
  <cp:revision>2</cp:revision>
  <dcterms:created xsi:type="dcterms:W3CDTF">2026-01-19T00:57:00Z</dcterms:created>
  <dcterms:modified xsi:type="dcterms:W3CDTF">2026-01-19T01:19:00Z</dcterms:modified>
</cp:coreProperties>
</file>